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35ea9c2f5084f1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VFN LOMOEN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Heidal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Heidal,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VFN LOMOEN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2ed682d9e8d4376"/>
      <w:footerReference xmlns:r="http://schemas.openxmlformats.org/officeDocument/2006/relationships" w:type="default" r:id="R591bb1714714430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VFN LOMOEN AS   ·   Org.nr 999 658 032   ·   Steinvegen 7   ·   2676 HEIDAL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VFN LOMOEN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2ed682d9e8d4376" /><Relationship Type="http://schemas.openxmlformats.org/officeDocument/2006/relationships/footer" Target="/word/footer1.xml" Id="R591bb17147144306" /></Relationships>
</file>