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28c543ea0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GUDMUNDSVEEN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Reinsvoll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Reinsvoll,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GUDMUNDSVEEN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6194ca5a0f494c"/>
      <w:footerReference xmlns:r="http://schemas.openxmlformats.org/officeDocument/2006/relationships" w:type="default" r:id="Rce1549f7307f47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GUDMUNDSVEEN AS   ·   Org.nr 998 303 036   ·   Midtåsen 74   ·   2840 REINSVOLL   ·   post@gudmundsveen.no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GUDMUNDSVEEN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194ca5a0f494c" /><Relationship Type="http://schemas.openxmlformats.org/officeDocument/2006/relationships/footer" Target="/word/footer1.xml" Id="Rce1549f7307f4703" /></Relationships>
</file>