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9fc5aaa74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TAJET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TAJET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69dc397884143"/>
      <w:footerReference xmlns:r="http://schemas.openxmlformats.org/officeDocument/2006/relationships" w:type="default" r:id="R0bbbaa4d7b6f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TAJET INVEST AS   ·   Org.nr 997 289 943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TAJET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69dc397884143" /><Relationship Type="http://schemas.openxmlformats.org/officeDocument/2006/relationships/footer" Target="/word/footer1.xml" Id="R0bbbaa4d7b6f471d" /></Relationships>
</file>