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d0c73433d949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HILMAR HILMARSSON MØBELTAPETSERMESTER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HILMAR HILMARSSON MØBELTAPETSERMESTER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82f7c8d9674fc8"/>
      <w:footerReference xmlns:r="http://schemas.openxmlformats.org/officeDocument/2006/relationships" w:type="default" r:id="Rbeab397eba1e41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HILMAR HILMARSSON MØBELTAPETSERMESTER AS   ·   Org.nr 995 700 530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HILMAR HILMARSSON MØBELTAPETSERMESTER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82f7c8d9674fc8" /><Relationship Type="http://schemas.openxmlformats.org/officeDocument/2006/relationships/footer" Target="/word/footer1.xml" Id="Rbeab397eba1e414f" /></Relationships>
</file>