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6b803bef9d44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JERNBANENS VERKSTEDARBEIDERES LANDSRÅD AV NJF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JERNBANENS VERKSTEDARBEIDERES LANDSRÅD AV NJF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f7bf49d36a4ef3"/>
      <w:footerReference xmlns:r="http://schemas.openxmlformats.org/officeDocument/2006/relationships" w:type="default" r:id="R5c316a0c49024d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JERNBANENS VERKSTEDARBEIDERES LANDSRÅD AV NJF   ·   Org.nr 992 796 839   ·   Eilert Smiths vei, Mantena AS Grorud   ·   0975 OSLO   ·   torbjorn.store@mantena.org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JERNBANENS VERKSTEDARBEIDERES LANDSRÅD AV NJF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f7bf49d36a4ef3" /><Relationship Type="http://schemas.openxmlformats.org/officeDocument/2006/relationships/footer" Target="/word/footer1.xml" Id="R5c316a0c49024d90" /></Relationships>
</file>