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4841fae1647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SOLEGLAD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SOLEGLAD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b446328f0c4bf2"/>
      <w:footerReference xmlns:r="http://schemas.openxmlformats.org/officeDocument/2006/relationships" w:type="default" r:id="Raffdaa9f70c4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SOLEGLAD AS   ·   Org.nr 987 436 573   ·   Kongsteinsgata 22   ·   4012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SOLEGLAD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446328f0c4bf2" /><Relationship Type="http://schemas.openxmlformats.org/officeDocument/2006/relationships/footer" Target="/word/footer1.xml" Id="Raffdaa9f70c44ab0" /></Relationships>
</file>