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ac43b50b8743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BOKHJØRNET YTRE ENEBAKK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BOKHJØRNET YTRE ENEBAKK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c69e9b4d16406c"/>
      <w:footerReference xmlns:r="http://schemas.openxmlformats.org/officeDocument/2006/relationships" w:type="default" r:id="R4234690d958c45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BOKHJØRNET YTRE ENEBAKK AS   ·   Org.nr 985 368 848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BOKHJØRNET YTRE ENEBAKK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c69e9b4d16406c" /><Relationship Type="http://schemas.openxmlformats.org/officeDocument/2006/relationships/footer" Target="/word/footer1.xml" Id="R4234690d958c459e" /></Relationships>
</file>