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4026759004d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71e40f2f4da44fce"/>
      <w:footerReference xmlns:r="http://schemas.openxmlformats.org/officeDocument/2006/relationships" w:type="default" r:id="R8c09f238c641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40f2f4da44fce" /><Relationship Type="http://schemas.openxmlformats.org/officeDocument/2006/relationships/footer" Target="/word/footer1.xml" Id="R8c09f238c6414bd9" /></Relationships>
</file>