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7daa39718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 TREKULTUR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 TREKULTUR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d9a635d99b4e2f"/>
      <w:footerReference xmlns:r="http://schemas.openxmlformats.org/officeDocument/2006/relationships" w:type="default" r:id="Rd003701287444d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TREKULTUR AS   ·   Org.nr 984 595 964   ·   Sundmoen 46   ·   2550 OS I ØSTERDALEN   ·   Tlf. 62 49 92 20   ·   gunn@ostrekultur.no   ·   www.ostrekultur.no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TREKULTUR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9a635d99b4e2f" /><Relationship Type="http://schemas.openxmlformats.org/officeDocument/2006/relationships/footer" Target="/word/footer1.xml" Id="Rd003701287444d8c" /></Relationships>
</file>