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b5c27d192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ELDA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ELDA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a499a51b346cc"/>
      <w:footerReference xmlns:r="http://schemas.openxmlformats.org/officeDocument/2006/relationships" w:type="default" r:id="R4a4092009edd40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ELDA FOODS AS   ·   Org.nr 979 889 402   ·   Gjesdalveien 27A   ·   4306 SANDNES   ·   post@gjestalveienconditori.no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ELDA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a499a51b346cc" /><Relationship Type="http://schemas.openxmlformats.org/officeDocument/2006/relationships/footer" Target="/word/footer1.xml" Id="R4a4092009edd40d2" /></Relationships>
</file>