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4f54b8a2a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BYGGTEAM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BYGGTEAM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6491571ba4ad0"/>
      <w:footerReference xmlns:r="http://schemas.openxmlformats.org/officeDocument/2006/relationships" w:type="default" r:id="Rf160ea3933c7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BYGGTEAM AS   ·   Org.nr 976 703 014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BYGGTEAM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6491571ba4ad0" /><Relationship Type="http://schemas.openxmlformats.org/officeDocument/2006/relationships/footer" Target="/word/footer1.xml" Id="Rf160ea3933c748aa" /></Relationships>
</file>