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c8b1eef14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Staubø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Staubø,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82471758984a7f"/>
      <w:footerReference xmlns:r="http://schemas.openxmlformats.org/officeDocument/2006/relationships" w:type="default" r:id="Ra99648ed174f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ENTREPRENØR AS   ·   Org.nr 974 474 557   ·   Kystveien 1579   ·   4920 STAUBØ   ·   Tlf. 37 03 47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2471758984a7f" /><Relationship Type="http://schemas.openxmlformats.org/officeDocument/2006/relationships/footer" Target="/word/footer1.xml" Id="Ra99648ed174f4dfc" /></Relationships>
</file>