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0fc4082b0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d81657a6a4ae0"/>
      <w:footerReference xmlns:r="http://schemas.openxmlformats.org/officeDocument/2006/relationships" w:type="default" r:id="R14c078e96ff0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VENT AS   ·   Org.nr 972 416 428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d81657a6a4ae0" /><Relationship Type="http://schemas.openxmlformats.org/officeDocument/2006/relationships/footer" Target="/word/footer1.xml" Id="R14c078e96ff049bb" /></Relationships>
</file>