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6dba42d50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OPTIKUS KROHN BYSTASJONEN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OPTIKUS KROHN BYSTASJONEN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a573c7dcd345f6"/>
      <w:footerReference xmlns:r="http://schemas.openxmlformats.org/officeDocument/2006/relationships" w:type="default" r:id="R12b24540c65d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OPTIKUS KROHN BYSTASJONEN AS   ·   Org.nr 970 929 428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OPTIKUS KROHN BYSTASJONEN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573c7dcd345f6" /><Relationship Type="http://schemas.openxmlformats.org/officeDocument/2006/relationships/footer" Target="/word/footer1.xml" Id="R12b24540c65d4b8e" /></Relationships>
</file>