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03328e10914a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Holmestrand,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DAVID ANDERSEN</w:t>
      </w:r>
    </w:p>
    <w:sectPr>
      <w:headerReference xmlns:r="http://schemas.openxmlformats.org/officeDocument/2006/relationships" w:type="default" r:id="Rd3551bc4be0b4bc2"/>
      <w:footerReference xmlns:r="http://schemas.openxmlformats.org/officeDocument/2006/relationships" w:type="default" r:id="Rf2d7c29696d744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DAVID ANDERSEN   ·   Org.nr 970 429 409   ·   Enneveien 26   ·   3089 HOLMESTRAND   ·   Tlf. 33 05 67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DAVID ANDERSEN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551bc4be0b4bc2" /><Relationship Type="http://schemas.openxmlformats.org/officeDocument/2006/relationships/footer" Target="/word/footer1.xml" Id="Rf2d7c29696d744b3" /></Relationships>
</file>