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9124045a9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d2e056dfb4942"/>
      <w:footerReference xmlns:r="http://schemas.openxmlformats.org/officeDocument/2006/relationships" w:type="default" r:id="Red3f9f561704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d2e056dfb4942" /><Relationship Type="http://schemas.openxmlformats.org/officeDocument/2006/relationships/footer" Target="/word/footer1.xml" Id="Red3f9f5617044b95" /></Relationships>
</file>