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e196cf8b947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 JOHNSEN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 JOHNSEN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1d1e80f6e40b8"/>
      <w:footerReference xmlns:r="http://schemas.openxmlformats.org/officeDocument/2006/relationships" w:type="default" r:id="R16510d743ec5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 JOHNSEN AS   ·   Org.nr 941 819 729   ·   4766 HEREFOSS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 JOHNSEN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1d1e80f6e40b8" /><Relationship Type="http://schemas.openxmlformats.org/officeDocument/2006/relationships/footer" Target="/word/footer1.xml" Id="R16510d743ec541d7" /></Relationships>
</file>