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3ab74b595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 &amp; ANLEGGSTJENESTER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 &amp; ANLEGGSTJENESTER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1154fb96f4ff2"/>
      <w:footerReference xmlns:r="http://schemas.openxmlformats.org/officeDocument/2006/relationships" w:type="default" r:id="Ra5cb25cb0232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 &amp; ANLEGGSTJENESTER AS   ·   Org.nr 934 989 406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 &amp; ANLEGGSTJENESTER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1154fb96f4ff2" /><Relationship Type="http://schemas.openxmlformats.org/officeDocument/2006/relationships/footer" Target="/word/footer1.xml" Id="Ra5cb25cb02324df0" /></Relationships>
</file>