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a141a698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d3bcb27ed4e61"/>
      <w:footerReference xmlns:r="http://schemas.openxmlformats.org/officeDocument/2006/relationships" w:type="default" r:id="R90b32ba6c78f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d3bcb27ed4e61" /><Relationship Type="http://schemas.openxmlformats.org/officeDocument/2006/relationships/footer" Target="/word/footer1.xml" Id="R90b32ba6c78f40f9" /></Relationships>
</file>