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f86b577b1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181c07ed04eb2"/>
      <w:footerReference xmlns:r="http://schemas.openxmlformats.org/officeDocument/2006/relationships" w:type="default" r:id="R7998e39abd0a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ÅREVIK AS   ·   Org.nr 933 698 394   ·   Røysavegen 18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181c07ed04eb2" /><Relationship Type="http://schemas.openxmlformats.org/officeDocument/2006/relationships/footer" Target="/word/footer1.xml" Id="R7998e39abd0a46b1" /></Relationships>
</file>