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8132d1c8247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VIVIFY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VIVIFY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68705b10c64d58"/>
      <w:footerReference xmlns:r="http://schemas.openxmlformats.org/officeDocument/2006/relationships" w:type="default" r:id="R808bfed33396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VIVIFY HOLDING AS   ·   Org.nr 928 652 750   ·   Stortingsgata 22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VIVIFY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68705b10c64d58" /><Relationship Type="http://schemas.openxmlformats.org/officeDocument/2006/relationships/footer" Target="/word/footer1.xml" Id="R808bfed333964ac3" /></Relationships>
</file>