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2b82df5a4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DUSIN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DUSIN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c5b7409c44eca"/>
      <w:footerReference xmlns:r="http://schemas.openxmlformats.org/officeDocument/2006/relationships" w:type="default" r:id="R7e769a400909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DUSIN STAVANGER AS   ·   Org.nr 927 855 992   ·   Grenseveien 21   ·   4313 SANDNES   ·   are@dusin.as   ·   www.dusin.as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DUSIN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c5b7409c44eca" /><Relationship Type="http://schemas.openxmlformats.org/officeDocument/2006/relationships/footer" Target="/word/footer1.xml" Id="R7e769a4009094249" /></Relationships>
</file>