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af05e5db6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879d63ed44bae"/>
      <w:footerReference xmlns:r="http://schemas.openxmlformats.org/officeDocument/2006/relationships" w:type="default" r:id="R14b925755d6e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RØR AS   ·   Org.nr 926 535 366   ·   Nordahl Griegs vei 23B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879d63ed44bae" /><Relationship Type="http://schemas.openxmlformats.org/officeDocument/2006/relationships/footer" Target="/word/footer1.xml" Id="R14b925755d6e42e2" /></Relationships>
</file>