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cddf26ff548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MOOSE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MOOSE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0ade4bd175443f"/>
      <w:footerReference xmlns:r="http://schemas.openxmlformats.org/officeDocument/2006/relationships" w:type="default" r:id="R77a08e9a31c54c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MOOSE HOLDING AS   ·   Org.nr 925 976 113   ·   Rognsveien 144   ·   3961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MOOSE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0ade4bd175443f" /><Relationship Type="http://schemas.openxmlformats.org/officeDocument/2006/relationships/footer" Target="/word/footer1.xml" Id="R77a08e9a31c54cfe" /></Relationships>
</file>