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ae66f1db6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417a92b1d47be"/>
      <w:footerReference xmlns:r="http://schemas.openxmlformats.org/officeDocument/2006/relationships" w:type="default" r:id="Re860a36f7fd3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CCJ INVEST AS   ·   Org.nr 921 326 599   ·   Daglifoten 18   ·   8015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417a92b1d47be" /><Relationship Type="http://schemas.openxmlformats.org/officeDocument/2006/relationships/footer" Target="/word/footer1.xml" Id="Re860a36f7fd34c15" /></Relationships>
</file>