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85514fb14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HUS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HUS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f5a259d2a4489"/>
      <w:footerReference xmlns:r="http://schemas.openxmlformats.org/officeDocument/2006/relationships" w:type="default" r:id="R473268d5ef8d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HUS LILLEHAMMER AS   ·   Org.nr 918 580 786   ·   Industrigata 31B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HUS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f5a259d2a4489" /><Relationship Type="http://schemas.openxmlformats.org/officeDocument/2006/relationships/footer" Target="/word/footer1.xml" Id="R473268d5ef8d4426" /></Relationships>
</file>