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7362e92cc40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STORHEIM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STORHEIM HOLDING AS</w:t>
      </w:r>
    </w:p>
    <w:sectPr>
      <w:headerReference xmlns:r="http://schemas.openxmlformats.org/officeDocument/2006/relationships" w:type="default" r:id="R3ee85dadfd854960"/>
      <w:footerReference xmlns:r="http://schemas.openxmlformats.org/officeDocument/2006/relationships" w:type="default" r:id="Rc26212f44992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85dadfd854960" /><Relationship Type="http://schemas.openxmlformats.org/officeDocument/2006/relationships/footer" Target="/word/footer1.xml" Id="Rc26212f44992468e" /></Relationships>
</file>