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08f47e9ac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BERNARD TORGHANDEL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BERNARD TORGHANDEL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4d91fa9642474e"/>
      <w:footerReference xmlns:r="http://schemas.openxmlformats.org/officeDocument/2006/relationships" w:type="default" r:id="Rc7fc489b1173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BERNARD TORGHANDEL AS   ·   Org.nr 915 074 367   ·   Gullfjellsvegen 472   ·   5268 HAUKELAND   ·   post@bernardfisk.no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BERNARD TORGHANDEL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d91fa9642474e" /><Relationship Type="http://schemas.openxmlformats.org/officeDocument/2006/relationships/footer" Target="/word/footer1.xml" Id="Rc7fc489b117348f5" /></Relationships>
</file>