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2e27867a6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b652d74094d2d"/>
      <w:footerReference xmlns:r="http://schemas.openxmlformats.org/officeDocument/2006/relationships" w:type="default" r:id="R413ec86a8a8d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BYMA HOLDING AS   ·   Org.nr 832 997 552   ·   Ekholtveien 76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b652d74094d2d" /><Relationship Type="http://schemas.openxmlformats.org/officeDocument/2006/relationships/footer" Target="/word/footer1.xml" Id="R413ec86a8a8d4eab" /></Relationships>
</file>