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1713b640f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e7f1d9a914dad"/>
      <w:footerReference xmlns:r="http://schemas.openxmlformats.org/officeDocument/2006/relationships" w:type="default" r:id="R116056f4caf9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ØYRE HOLDING AS   ·   Org.nr 830 783 962   ·   Hagevegen 25   ·   6152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e7f1d9a914dad" /><Relationship Type="http://schemas.openxmlformats.org/officeDocument/2006/relationships/footer" Target="/word/footer1.xml" Id="R116056f4caf9445d" /></Relationships>
</file>